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b/>
          <w:bCs/>
          <w:sz w:val="28"/>
        </w:rPr>
      </w:pPr>
      <w:bookmarkStart w:id="0" w:name="_GoBack"/>
      <w:bookmarkEnd w:id="0"/>
    </w:p>
    <w:p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广东外语外贸大学南国商学院留学基金申请审批表</w:t>
      </w:r>
    </w:p>
    <w:p>
      <w:pPr>
        <w:jc w:val="right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         </w:t>
      </w:r>
      <w:r>
        <w:rPr>
          <w:rFonts w:hint="eastAsia"/>
        </w:rPr>
        <w:t>编号：__________</w:t>
      </w:r>
    </w:p>
    <w:tbl>
      <w:tblPr>
        <w:tblStyle w:val="5"/>
        <w:tblpPr w:leftFromText="180" w:rightFromText="180" w:vertAnchor="text" w:tblpX="-1168" w:tblpY="96"/>
        <w:tblOverlap w:val="never"/>
        <w:tblW w:w="10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835"/>
        <w:gridCol w:w="1575"/>
        <w:gridCol w:w="2460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                                  申请意向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1.拟参加的留学项目：_________（国家）__________________（学校）_______________（模式）</w:t>
            </w:r>
          </w:p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2.拟申请资助金等级： □一等资助 全额资助              </w:t>
            </w:r>
          </w:p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□二等资助 半额资助</w:t>
            </w:r>
          </w:p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□三等资助 生活补贴</w:t>
            </w:r>
          </w:p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655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      申请人基本资料</w:t>
            </w:r>
          </w:p>
        </w:tc>
        <w:tc>
          <w:tcPr>
            <w:tcW w:w="2280" w:type="dxa"/>
            <w:vMerge w:val="restar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78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80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8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年级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80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78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辅导员姓名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辅导员电话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80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78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687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80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            陈 述 申 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0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申请人：                                         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日期：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以下内容由学院组织填写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审核材料：</w:t>
            </w:r>
          </w:p>
          <w:p>
            <w:pPr>
              <w:widowControl/>
              <w:shd w:val="solid" w:color="FFFFFF" w:fill="auto"/>
              <w:autoSpaceDN w:val="0"/>
              <w:spacing w:line="480" w:lineRule="auto"/>
              <w:ind w:firstLine="420" w:firstLineChars="200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</w:rPr>
              <w:t xml:space="preserve">1.《家庭经济情况调查表》   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</w:rPr>
              <w:t xml:space="preserve">2.两名专业课教师的推荐信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</w:rPr>
              <w:t xml:space="preserve">3.一张个人生活照、三张家庭生活照                                                                                                        </w:t>
            </w:r>
          </w:p>
          <w:p>
            <w:pPr>
              <w:widowControl/>
              <w:shd w:val="solid" w:color="FFFFFF" w:fill="auto"/>
              <w:autoSpaceDN w:val="0"/>
              <w:spacing w:line="480" w:lineRule="auto"/>
              <w:ind w:firstLine="420" w:firstLineChars="200"/>
              <w:rPr>
                <w:rFonts w:hint="eastAsia"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</w:rPr>
              <w:t xml:space="preserve">4.父母收入证明（如有）    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</w:rPr>
              <w:t xml:space="preserve"> 5.其他证明材料：_______________________________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学生所在学院组织家庭经济情况调查，提交调查报告。</w:t>
            </w:r>
          </w:p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学生所在学院意见：</w:t>
            </w:r>
          </w:p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1.该生家庭经济条件： □特困      □困难    □比较困难   □一般    □较好    □富裕</w:t>
            </w:r>
          </w:p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2.总体评价：     □优秀      □良好    □一般       □ 较差    □差</w:t>
            </w:r>
          </w:p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3.□推荐该生进入下一轮调查和考核。   □不推荐该生进入下一轮调查和考核。                  </w:t>
            </w:r>
          </w:p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       负责人签名：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（盖章）</w:t>
            </w:r>
          </w:p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       年   月   日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国际合作与交流中心意见：</w:t>
            </w:r>
            <w:r>
              <w:rPr>
                <w:rFonts w:hint="eastAsia" w:ascii="宋体" w:hAnsi="宋体" w:cs="宋体"/>
                <w:szCs w:val="21"/>
              </w:rPr>
              <w:t xml:space="preserve">   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该生家庭经济条件： □特困      □困难    □比较困难   □一般    □较好    □富裕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面试总体评价：     □优秀      □良好    □一般       □ 较差    □差</w:t>
            </w:r>
          </w:p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3.□推荐该生进入下一轮调查和考核。   □不推荐该生进入下一轮调查和考核。   </w:t>
            </w:r>
          </w:p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       负责人签名：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（盖章）</w:t>
            </w:r>
          </w:p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        年   月   日      </w:t>
            </w:r>
          </w:p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学生处意见：</w:t>
            </w:r>
          </w:p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       负责人签名：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（盖章）</w:t>
            </w:r>
          </w:p>
          <w:p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学校主管校长意见：</w:t>
            </w: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建议资助等级：                               建议资助金额：              </w:t>
            </w: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        签名：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        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</w:trPr>
        <w:tc>
          <w:tcPr>
            <w:tcW w:w="10935" w:type="dxa"/>
            <w:gridSpan w:val="5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学校董事长意见：</w:t>
            </w: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         签名：</w:t>
            </w: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             年   月   日   </w:t>
            </w:r>
          </w:p>
        </w:tc>
      </w:tr>
    </w:tbl>
    <w:p>
      <w:pPr>
        <w:framePr w:hSpace="180" w:wrap="around" w:vAnchor="text" w:hAnchor="text" w:x="-1168" w:y="96"/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</w:t>
      </w:r>
    </w:p>
    <w:sectPr>
      <w:pgSz w:w="11906" w:h="16838"/>
      <w:pgMar w:top="567" w:right="1800" w:bottom="56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535CB"/>
    <w:multiLevelType w:val="singleLevel"/>
    <w:tmpl w:val="524535CB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16B8F"/>
    <w:rsid w:val="003A3284"/>
    <w:rsid w:val="006C49CB"/>
    <w:rsid w:val="0084217F"/>
    <w:rsid w:val="00D66EE0"/>
    <w:rsid w:val="45FE66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370</Words>
  <Characters>2110</Characters>
  <Lines>17</Lines>
  <Paragraphs>4</Paragraphs>
  <TotalTime>0</TotalTime>
  <ScaleCrop>false</ScaleCrop>
  <LinksUpToDate>false</LinksUpToDate>
  <CharactersWithSpaces>2476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2012-05-08T08:15:00Z</dcterms:created>
  <dc:creator>孔慧贤</dc:creator>
  <cp:lastModifiedBy>孔慧贤</cp:lastModifiedBy>
  <cp:lastPrinted>2013-10-10T03:48:32Z</cp:lastPrinted>
  <dcterms:modified xsi:type="dcterms:W3CDTF">2019-10-22T08:09:34Z</dcterms:modified>
  <dc:title>百万留学基金申请审批表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